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山东吉华重工机械有限公司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山东省济宁市曲阜市玉兰路249号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2024.07.31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53895"/>
                                        <wp:effectExtent l="0" t="0" r="1270" b="8255"/>
                                        <wp:docPr id="23" name="图片 23" descr="c920f2eaefd7e92006251cdb6494f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c920f2eaefd7e92006251cdb6494f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53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74520"/>
                                        <wp:effectExtent l="0" t="0" r="10160" b="11430"/>
                                        <wp:docPr id="24" name="图片 24" descr="8905badc15ecf3582e74c25bf8bbe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8905badc15ecf3582e74c25bf8bbe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74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83080"/>
                                        <wp:effectExtent l="0" t="0" r="1270" b="7620"/>
                                        <wp:docPr id="25" name="图片 25" descr="7b7844b0fed95a09caff33d243327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7b7844b0fed95a09caff33d243327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83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39570"/>
                                        <wp:effectExtent l="0" t="0" r="1270" b="17780"/>
                                        <wp:docPr id="26" name="图片 26" descr="ca479ec9d62933211ce4795784f3c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ca479ec9d62933211ce4795784f3c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39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953895"/>
                                  <wp:effectExtent l="0" t="0" r="1270" b="8255"/>
                                  <wp:docPr id="23" name="图片 23" descr="c920f2eaefd7e92006251cdb6494f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c920f2eaefd7e92006251cdb6494f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53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74520"/>
                                  <wp:effectExtent l="0" t="0" r="10160" b="11430"/>
                                  <wp:docPr id="24" name="图片 24" descr="8905badc15ecf3582e74c25bf8bbe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8905badc15ecf3582e74c25bf8bbe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74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83080"/>
                                  <wp:effectExtent l="0" t="0" r="1270" b="7620"/>
                                  <wp:docPr id="25" name="图片 25" descr="7b7844b0fed95a09caff33d243327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7b7844b0fed95a09caff33d243327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83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39570"/>
                                  <wp:effectExtent l="0" t="0" r="1270" b="17780"/>
                                  <wp:docPr id="26" name="图片 26" descr="ca479ec9d62933211ce4795784f3c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ca479ec9d62933211ce4795784f3c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39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2024.08.11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0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2024-09-06T07:33:00Z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0232DBCE24C6428397327F8C612EEA3F_13</vt:lpwstr>
  </property>
</Properties>
</file>